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2B" w:rsidRDefault="00A37E2B" w:rsidP="00A37E2B">
      <w:pPr>
        <w:jc w:val="center"/>
        <w:rPr>
          <w:sz w:val="48"/>
          <w:szCs w:val="48"/>
          <w:lang w:val="uk-UA"/>
        </w:rPr>
      </w:pPr>
    </w:p>
    <w:p w:rsidR="00A37E2B" w:rsidRPr="00912706" w:rsidRDefault="00A37E2B" w:rsidP="00A37E2B">
      <w:pPr>
        <w:jc w:val="center"/>
        <w:rPr>
          <w:sz w:val="32"/>
          <w:lang w:val="uk-UA"/>
        </w:rPr>
      </w:pPr>
      <w:r w:rsidRPr="00912706">
        <w:rPr>
          <w:sz w:val="32"/>
          <w:lang w:val="uk-UA"/>
        </w:rPr>
        <w:t>ТВІР</w:t>
      </w:r>
    </w:p>
    <w:p w:rsidR="00A37E2B" w:rsidRPr="00912706" w:rsidRDefault="00A37E2B" w:rsidP="00A37E2B">
      <w:pPr>
        <w:jc w:val="both"/>
        <w:rPr>
          <w:sz w:val="32"/>
          <w:lang w:val="uk-UA"/>
        </w:rPr>
      </w:pPr>
    </w:p>
    <w:p w:rsidR="00A37E2B" w:rsidRPr="00912706" w:rsidRDefault="00A37E2B" w:rsidP="00A37E2B">
      <w:pPr>
        <w:jc w:val="both"/>
        <w:rPr>
          <w:b/>
          <w:i/>
          <w:sz w:val="32"/>
          <w:lang w:val="uk-UA"/>
        </w:rPr>
      </w:pPr>
      <w:r w:rsidRPr="00912706">
        <w:rPr>
          <w:b/>
          <w:i/>
          <w:sz w:val="32"/>
          <w:lang w:val="uk-UA"/>
        </w:rPr>
        <w:t>“ЯКОЮ Я УЯВЛЯЮ ШКОЛУ В МАЙБУТНЬОМУ“</w:t>
      </w:r>
    </w:p>
    <w:p w:rsidR="00A37E2B" w:rsidRPr="00912706" w:rsidRDefault="00A37E2B" w:rsidP="00A37E2B">
      <w:pPr>
        <w:jc w:val="both"/>
        <w:rPr>
          <w:sz w:val="32"/>
          <w:lang w:val="uk-UA"/>
        </w:rPr>
      </w:pPr>
    </w:p>
    <w:p w:rsidR="00A37E2B" w:rsidRPr="00912706" w:rsidRDefault="00A37E2B" w:rsidP="00912706">
      <w:pPr>
        <w:jc w:val="center"/>
        <w:rPr>
          <w:b/>
          <w:i/>
          <w:sz w:val="32"/>
          <w:lang w:val="uk-UA"/>
        </w:rPr>
      </w:pPr>
      <w:proofErr w:type="spellStart"/>
      <w:r w:rsidRPr="00912706">
        <w:rPr>
          <w:b/>
          <w:i/>
          <w:sz w:val="32"/>
          <w:lang w:val="uk-UA"/>
        </w:rPr>
        <w:t>Озірного</w:t>
      </w:r>
      <w:proofErr w:type="spellEnd"/>
      <w:r w:rsidRPr="00912706">
        <w:rPr>
          <w:b/>
          <w:i/>
          <w:sz w:val="32"/>
          <w:lang w:val="uk-UA"/>
        </w:rPr>
        <w:t xml:space="preserve"> Юрія Вікторовича</w:t>
      </w:r>
    </w:p>
    <w:p w:rsidR="00A37E2B" w:rsidRPr="00912706" w:rsidRDefault="00A37E2B" w:rsidP="00A37E2B">
      <w:pPr>
        <w:jc w:val="both"/>
        <w:rPr>
          <w:b/>
          <w:i/>
          <w:sz w:val="32"/>
          <w:lang w:val="uk-UA"/>
        </w:rPr>
      </w:pPr>
    </w:p>
    <w:p w:rsidR="00A37E2B" w:rsidRDefault="00A37E2B" w:rsidP="00A37E2B">
      <w:pPr>
        <w:jc w:val="both"/>
        <w:rPr>
          <w:b/>
          <w:i/>
          <w:sz w:val="48"/>
          <w:szCs w:val="48"/>
          <w:lang w:val="uk-UA"/>
        </w:rPr>
      </w:pPr>
    </w:p>
    <w:p w:rsidR="00A37E2B" w:rsidRDefault="00A37E2B" w:rsidP="00A37E2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Моя школа дуже гарна і затишна. У ній вчаться працьовиті  діти. А вчителі</w:t>
      </w:r>
      <w:r w:rsidR="00D775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— добрі, мудрі, лагідні. Вони роблять усе, щоб наша школа була найкращою в районі. Я дуже люблю свою школу, але все ж таки вважаю, що її не завадило б удосконалити.</w:t>
      </w:r>
    </w:p>
    <w:p w:rsidR="00A37E2B" w:rsidRDefault="00A37E2B" w:rsidP="00A37E2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Це повинна бути велика ясна споруда, розташована на якомусь нагір’ї, щоб розум не затьмарювався суспільним життям, а був вільний від нього. Це допоможе  творчим людям </w:t>
      </w:r>
      <w:proofErr w:type="spellStart"/>
      <w:r>
        <w:rPr>
          <w:sz w:val="28"/>
          <w:szCs w:val="28"/>
          <w:lang w:val="uk-UA"/>
        </w:rPr>
        <w:t>само</w:t>
      </w:r>
      <w:r w:rsidR="005030A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досконалитис</w:t>
      </w:r>
      <w:r w:rsidR="00074FD8">
        <w:rPr>
          <w:sz w:val="28"/>
          <w:szCs w:val="28"/>
          <w:lang w:val="uk-UA"/>
        </w:rPr>
        <w:t>я</w:t>
      </w:r>
      <w:proofErr w:type="spellEnd"/>
      <w:r>
        <w:rPr>
          <w:sz w:val="28"/>
          <w:szCs w:val="28"/>
          <w:lang w:val="uk-UA"/>
        </w:rPr>
        <w:t xml:space="preserve">. Я хочу, щоб навколо школи були посаджені  кокосові пальми, які створювали ніби паркан, через який могла б пройти кожна людина.  І ворота, та не прості, а такі, як за Ярослава Мудрого в  Києві,— золоті, які своїм сяйвом вабили б до себе багатьох людей. </w:t>
      </w:r>
    </w:p>
    <w:p w:rsidR="00A37E2B" w:rsidRDefault="00A37E2B" w:rsidP="00A37E2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У школі майбутнього буде дуже затишно, тепло і світло. Діти в цю школу ходитимуть не  на восьму тридцять, а на десяту годину.  Перед входом у кожний клас стоятиме робот, який, поглянувши на учня, міг визначити, у який клас за його характером і ерудицією саме йому потрібно. Але будуть і винятки, коли учень сам обирає собі клас. У кожному класі будуть стояти комп’ютери, за якими учні будуть проводити заняття тривалістю п’ятнадцять хвилин. На перерві учні виходитимуть в парк  і прогулюватимуться там кожної перерви по десять хвилин. Після перерви учні знову заходять в клас і сідають у м’які крісла, вибирають програму в комп’ютері, яка саме їм потрібна,  і починають сканувати інформацію із комп’ютера в головний мозок.</w:t>
      </w:r>
    </w:p>
    <w:p w:rsidR="00A37E2B" w:rsidRDefault="00A37E2B" w:rsidP="00A37E2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У школі майбутнього учні будуть активно займатися спортом. Спортзал буде розташований на великій галявині, там будуть сконструйовані для дітей різні тренажери. Цей спортзал буде покритий спеціальним  диском, через який потрапляло б сонце,  але не потрапляли б дощ та сніг. На першому поверсі у школі буде ескалатор, який переміщуватиме дітей на уроки ботаніки, біології, зоології, хімії та </w:t>
      </w:r>
      <w:proofErr w:type="spellStart"/>
      <w:r>
        <w:rPr>
          <w:sz w:val="28"/>
          <w:szCs w:val="28"/>
          <w:lang w:val="uk-UA"/>
        </w:rPr>
        <w:t>травології</w:t>
      </w:r>
      <w:proofErr w:type="spellEnd"/>
      <w:r>
        <w:rPr>
          <w:sz w:val="28"/>
          <w:szCs w:val="28"/>
          <w:lang w:val="uk-UA"/>
        </w:rPr>
        <w:t>. У  таких кабінетах повинно бути багато рослин, які ростуть в спеціально підготовлених ґрунтах, до яких вони звикли. Крім того, там житимуть різноманітні  тварини: від мурашки до африканського слона. Тому все це разом здаватиметься таким, як джунглі, савани і екваторіальні ліси Африки й інших материків.</w:t>
      </w:r>
    </w:p>
    <w:p w:rsidR="00A37E2B" w:rsidRDefault="00A37E2B" w:rsidP="00A37E2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Навчання в такій школі буде цікавим, легким, але ефективним. Воно буде враховувати вподобання, побажання і здібності учнів. Бо якщо людина займається тим, що їй подобається, вона досягне великого успіху. Урешті-решт, Україна буде мати людей, які працюватимуть із задоволенням. </w:t>
      </w:r>
    </w:p>
    <w:p w:rsidR="00C604FC" w:rsidRPr="00A37E2B" w:rsidRDefault="00C604FC">
      <w:pPr>
        <w:rPr>
          <w:lang w:val="uk-UA"/>
        </w:rPr>
      </w:pPr>
    </w:p>
    <w:sectPr w:rsidR="00C604FC" w:rsidRPr="00A37E2B" w:rsidSect="00C6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A37E2B"/>
    <w:rsid w:val="00074FD8"/>
    <w:rsid w:val="005030AB"/>
    <w:rsid w:val="007E7AFF"/>
    <w:rsid w:val="00912706"/>
    <w:rsid w:val="00A37E2B"/>
    <w:rsid w:val="00C604FC"/>
    <w:rsid w:val="00D42BF5"/>
    <w:rsid w:val="00D7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Тетьяна</dc:creator>
  <cp:keywords/>
  <dc:description/>
  <cp:lastModifiedBy>Тетьяна</cp:lastModifiedBy>
  <cp:revision>6</cp:revision>
  <dcterms:created xsi:type="dcterms:W3CDTF">2017-10-12T18:39:00Z</dcterms:created>
  <dcterms:modified xsi:type="dcterms:W3CDTF">2017-10-12T18:40:00Z</dcterms:modified>
</cp:coreProperties>
</file>